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1"/>
          <w:tab w:val="left" w:pos="2935"/>
        </w:tabs>
        <w:rPr>
          <w:rFonts w:ascii="仿宋_GB2312" w:hAnsi="Times New Roman"/>
          <w:szCs w:val="32"/>
        </w:rPr>
      </w:pPr>
      <w:bookmarkStart w:id="0" w:name="_GoBack"/>
      <w:bookmarkEnd w:id="0"/>
      <w:r>
        <w:rPr>
          <w:rFonts w:ascii="仿宋_GB2312" w:hAnsi="Times New Roman" w:eastAsia="仿宋_GB2312"/>
          <w:sz w:val="32"/>
          <w:szCs w:val="32"/>
        </w:rPr>
        <w:t>附件2</w:t>
      </w:r>
    </w:p>
    <w:p>
      <w:pPr>
        <w:widowControl/>
        <w:jc w:val="left"/>
        <w:rPr>
          <w:sz w:val="32"/>
          <w:szCs w:val="32"/>
        </w:rPr>
      </w:pPr>
    </w:p>
    <w:p>
      <w:pPr>
        <w:tabs>
          <w:tab w:val="left" w:pos="851"/>
          <w:tab w:val="left" w:pos="2935"/>
        </w:tabs>
        <w:jc w:val="center"/>
        <w:rPr>
          <w:rFonts w:ascii="方正小标宋简体" w:hAnsi="Times New Roman" w:eastAsia="方正小标宋简体"/>
          <w:bCs/>
          <w:sz w:val="36"/>
          <w:szCs w:val="28"/>
        </w:rPr>
      </w:pPr>
      <w:r>
        <w:rPr>
          <w:rFonts w:hint="eastAsia" w:ascii="方正小标宋简体" w:hAnsi="Times New Roman" w:eastAsia="方正小标宋简体"/>
          <w:bCs/>
          <w:sz w:val="36"/>
          <w:szCs w:val="28"/>
        </w:rPr>
        <w:t>2019年度“中法杰出青年科研人员交流计划”</w:t>
      </w:r>
    </w:p>
    <w:p>
      <w:pPr>
        <w:tabs>
          <w:tab w:val="left" w:pos="851"/>
          <w:tab w:val="left" w:pos="2935"/>
        </w:tabs>
        <w:jc w:val="center"/>
        <w:rPr>
          <w:rFonts w:ascii="方正小标宋简体" w:hAnsi="Times New Roman" w:eastAsia="方正小标宋简体"/>
          <w:bCs/>
          <w:sz w:val="36"/>
          <w:szCs w:val="28"/>
        </w:rPr>
      </w:pPr>
      <w:r>
        <w:rPr>
          <w:rFonts w:hint="eastAsia" w:ascii="方正小标宋简体" w:hAnsi="Times New Roman" w:eastAsia="方正小标宋简体"/>
          <w:bCs/>
          <w:sz w:val="36"/>
          <w:szCs w:val="28"/>
        </w:rPr>
        <w:t>申报书</w:t>
      </w:r>
    </w:p>
    <w:p>
      <w:pPr>
        <w:tabs>
          <w:tab w:val="left" w:pos="851"/>
          <w:tab w:val="left" w:pos="2935"/>
        </w:tabs>
        <w:ind w:firstLine="723" w:firstLineChars="200"/>
        <w:jc w:val="center"/>
        <w:rPr>
          <w:rFonts w:ascii="Times New Roman" w:hAnsi="Times New Roman" w:eastAsia="仿宋_GB2312"/>
          <w:b/>
          <w:bCs/>
          <w:sz w:val="36"/>
          <w:szCs w:val="28"/>
        </w:rPr>
      </w:pP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一．个人信息 (中英文填写)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姓名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出生年月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性别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国籍</w:t>
            </w:r>
          </w:p>
        </w:tc>
        <w:tc>
          <w:tcPr>
            <w:tcW w:w="4962" w:type="dxa"/>
          </w:tcPr>
          <w:p>
            <w:pPr>
              <w:pStyle w:val="2"/>
              <w:keepNext/>
              <w:keepLines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学历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职称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联系电话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邮箱地址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赴法时间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201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9年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日—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工作单位及单位详细地址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工作单位联系人及联系电话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二．法国意向机构信息(中英文填写)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机构名称及地址（法国机构）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机构联系人电子邮箱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意向机构简介（不少于300字）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2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（内容需包括交流时间及交流内容等，如与法方意向机构已达成交流意向，建议提供包含交流时间及交流内容的证明材料，形式可为来往邮件、传真或合作协议等）</w:t>
            </w: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三．赴法目的（中英文填写，不少于400字）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四．研究方向及成果（中英文填写）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2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（内容包括申报人从事的科研领域（须符合2019年度中法杰青交流计划优先领域）、近五年承担的重大科研项目及论文发表情况等）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五．</w:t>
            </w: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2019年度中法杰青交流计划申报承诺书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42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本人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，身份证号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        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，承诺申报内容及所附其他材料的真实性，如有虚假，由此引发的一切后果由本人承担。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签名：（本人签字，请勿代签）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日期：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另注：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请将以下身份证明附在承诺书后一并提交。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、身份证复印件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2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、博士学位复印件、专业技术职称证书复印件及在职证明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六．审核意见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派出单位审核意见：（由派出单位填写）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(对申请人学术水平的评价、是否同意其赴法）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left="5355" w:hanging="5355" w:hangingChars="255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负责人签字：                                  派出机构公章： 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left="5355" w:hanging="5355" w:hangingChars="255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                                                                                                                                       年     月     日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left="5355" w:hanging="5355" w:hangingChars="255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组织推荐部门审核意见：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(是否同意派出单位申请赴法）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负责人签字：</w:t>
            </w:r>
            <w:r>
              <w:rPr>
                <w:rFonts w:ascii="Times New Roman" w:hAnsi="Times New Roman" w:eastAsia="仿宋_GB2312"/>
                <w:bCs/>
                <w:szCs w:val="21"/>
              </w:rPr>
              <w:t xml:space="preserve">           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</w:t>
            </w:r>
            <w:r>
              <w:rPr>
                <w:rFonts w:ascii="Times New Roman" w:hAnsi="Times New Roman" w:eastAsia="仿宋_GB2312"/>
                <w:bCs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组织推荐部门盖章：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               年     月     日 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</w:tbl>
    <w:p>
      <w:pPr>
        <w:pStyle w:val="2"/>
        <w:tabs>
          <w:tab w:val="left" w:pos="3698"/>
          <w:tab w:val="left" w:pos="5825"/>
        </w:tabs>
        <w:kinsoku w:val="0"/>
        <w:overflowPunct w:val="0"/>
        <w:snapToGrid w:val="0"/>
        <w:spacing w:before="156" w:beforeLines="50" w:after="156" w:afterLines="50" w:line="520" w:lineRule="exact"/>
        <w:ind w:firstLine="0" w:firstLineChars="0"/>
        <w:jc w:val="left"/>
        <w:rPr>
          <w:rFonts w:ascii="Times New Roman" w:hAnsi="Times New Roman" w:eastAsia="仿宋_GB2312"/>
          <w:bCs/>
          <w:szCs w:val="21"/>
        </w:rPr>
      </w:pPr>
      <w:r>
        <w:rPr>
          <w:rFonts w:hint="eastAsia" w:ascii="Times New Roman" w:hAnsi="Times New Roman" w:eastAsia="仿宋_GB2312"/>
          <w:bCs/>
          <w:szCs w:val="21"/>
        </w:rPr>
        <w:t>注：申报书的一、二、三、四部分须中英文双语填写。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E2"/>
    <w:rsid w:val="00030B67"/>
    <w:rsid w:val="00061768"/>
    <w:rsid w:val="000C4B5C"/>
    <w:rsid w:val="000C5CA4"/>
    <w:rsid w:val="001621B6"/>
    <w:rsid w:val="002D5957"/>
    <w:rsid w:val="002F5059"/>
    <w:rsid w:val="0031389D"/>
    <w:rsid w:val="003F75B8"/>
    <w:rsid w:val="00553943"/>
    <w:rsid w:val="00594DB8"/>
    <w:rsid w:val="00600DF4"/>
    <w:rsid w:val="00746D6D"/>
    <w:rsid w:val="007847C0"/>
    <w:rsid w:val="008025DD"/>
    <w:rsid w:val="008B0D69"/>
    <w:rsid w:val="00933420"/>
    <w:rsid w:val="00993E7D"/>
    <w:rsid w:val="00996285"/>
    <w:rsid w:val="009F4DA1"/>
    <w:rsid w:val="00A41EB2"/>
    <w:rsid w:val="00AB389B"/>
    <w:rsid w:val="00B62929"/>
    <w:rsid w:val="00B84F26"/>
    <w:rsid w:val="00BA15E2"/>
    <w:rsid w:val="00BF6807"/>
    <w:rsid w:val="00C203E1"/>
    <w:rsid w:val="00C20F4C"/>
    <w:rsid w:val="00D77A04"/>
    <w:rsid w:val="00DD2953"/>
    <w:rsid w:val="00DF1A69"/>
    <w:rsid w:val="00EF3C25"/>
    <w:rsid w:val="00EF47FA"/>
    <w:rsid w:val="00F52AA0"/>
    <w:rsid w:val="129A64EB"/>
    <w:rsid w:val="2DA61A50"/>
    <w:rsid w:val="72F219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0"/>
    <w:pPr>
      <w:spacing w:after="120" w:line="560" w:lineRule="exact"/>
      <w:ind w:firstLine="200" w:firstLineChars="200"/>
    </w:pPr>
    <w:rPr>
      <w:rFonts w:ascii="Calibri" w:hAnsi="Calibri" w:eastAsia="宋体" w:cs="Times New Roman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字符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字符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正文文本 Char"/>
    <w:qFormat/>
    <w:uiPriority w:val="0"/>
    <w:rPr>
      <w:rFonts w:ascii="Calibri" w:hAnsi="Calibri" w:eastAsia="宋体" w:cs="Times New Roman"/>
    </w:rPr>
  </w:style>
  <w:style w:type="character" w:customStyle="1" w:styleId="11">
    <w:name w:val="正文文本字符"/>
    <w:basedOn w:val="7"/>
    <w:link w:val="2"/>
    <w:semiHidden/>
    <w:qFormat/>
    <w:uiPriority w:val="99"/>
  </w:style>
  <w:style w:type="character" w:customStyle="1" w:styleId="12">
    <w:name w:val="批注框文本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5</Pages>
  <Words>175</Words>
  <Characters>1003</Characters>
  <Lines>8</Lines>
  <Paragraphs>2</Paragraphs>
  <TotalTime>7</TotalTime>
  <ScaleCrop>false</ScaleCrop>
  <LinksUpToDate>false</LinksUpToDate>
  <CharactersWithSpaces>1176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2019-04-18T17:14:00Z</dcterms:created>
  <dc:creator>SDWM</dc:creator>
  <cp:lastModifiedBy>周玥</cp:lastModifiedBy>
  <dcterms:modified xsi:type="dcterms:W3CDTF">2019-04-25T02:39:37Z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